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1A36" w14:textId="77777777" w:rsidR="002A5415" w:rsidRPr="002A5415" w:rsidRDefault="002A5415" w:rsidP="002A5415">
      <w:pPr>
        <w:rPr>
          <w:b/>
          <w:bCs/>
        </w:rPr>
      </w:pPr>
      <w:r w:rsidRPr="002A5415">
        <w:rPr>
          <w:b/>
          <w:bCs/>
        </w:rPr>
        <w:t>ÁLLÁSPÁLYÁZAT</w:t>
      </w:r>
    </w:p>
    <w:p w14:paraId="165C68DB" w14:textId="77777777" w:rsidR="002A5415" w:rsidRPr="002A5415" w:rsidRDefault="002A5415" w:rsidP="002A5415"/>
    <w:p w14:paraId="722F47DD" w14:textId="77777777" w:rsidR="002A5415" w:rsidRPr="002A5415" w:rsidRDefault="002A5415" w:rsidP="002A5415">
      <w:r w:rsidRPr="002A5415">
        <w:t>NAGYKŐRÖSI POLGÁRMESTERI HIVATAL</w:t>
      </w:r>
    </w:p>
    <w:p w14:paraId="1AE4CCDE" w14:textId="77777777" w:rsidR="002A5415" w:rsidRPr="002A5415" w:rsidRDefault="002A5415" w:rsidP="002A5415">
      <w:r w:rsidRPr="002A5415">
        <w:t>Pénzügyi Iroda</w:t>
      </w:r>
    </w:p>
    <w:p w14:paraId="5694238F" w14:textId="77777777" w:rsidR="002A5415" w:rsidRPr="002A5415" w:rsidRDefault="002A5415" w:rsidP="002A5415">
      <w:r w:rsidRPr="002A5415">
        <w:t>pályázatot hirdet Közszolgálati jogviszony (Kttv.) keretében</w:t>
      </w:r>
    </w:p>
    <w:p w14:paraId="0C2506A9" w14:textId="77777777" w:rsidR="002A5415" w:rsidRPr="002A5415" w:rsidRDefault="002A5415" w:rsidP="002A5415">
      <w:r w:rsidRPr="002A5415">
        <w:br/>
      </w:r>
    </w:p>
    <w:p w14:paraId="037D2F7B" w14:textId="77777777" w:rsidR="002A5415" w:rsidRPr="002A5415" w:rsidRDefault="002A5415" w:rsidP="002A5415">
      <w:pPr>
        <w:rPr>
          <w:b/>
          <w:bCs/>
        </w:rPr>
      </w:pPr>
      <w:r w:rsidRPr="002A5415">
        <w:rPr>
          <w:b/>
          <w:bCs/>
        </w:rPr>
        <w:t>költségvetési ügyintéző</w:t>
      </w:r>
    </w:p>
    <w:p w14:paraId="749329FE" w14:textId="77777777" w:rsidR="002A5415" w:rsidRPr="002A5415" w:rsidRDefault="002A5415" w:rsidP="002A5415"/>
    <w:p w14:paraId="4CBEEAD6" w14:textId="77777777" w:rsidR="002A5415" w:rsidRPr="002A5415" w:rsidRDefault="002A5415" w:rsidP="002A5415">
      <w:r w:rsidRPr="002A5415">
        <w:t>Munkakör/feladatkör betöltésére.</w:t>
      </w:r>
    </w:p>
    <w:p w14:paraId="5343ED6E" w14:textId="77777777" w:rsidR="002A5415" w:rsidRPr="002A5415" w:rsidRDefault="002A5415" w:rsidP="002A5415">
      <w:r w:rsidRPr="002A5415">
        <w:rPr>
          <w:b/>
          <w:bCs/>
        </w:rPr>
        <w:t>Tevékenységi kör (ellátandó feladatok):</w:t>
      </w:r>
      <w:r w:rsidRPr="002A5415">
        <w:t>  A közszolgálati tisztviselők képesítési előírásairól szóló 29/2012. (III. 7.) Korm. rendelet 1. melléklet 19. pont I. besorolási osztályba tartozó pénzügyi és számviteli feladatkör. Ellátja az önkormányzat és intézményei kis és nagy értékű tárgyi-eszközeinek naprakész nyilvántartását, az értékcsökkenés elszámolását és a főkönyv felé történő feladását, leltározási feladatokat lát el az önkormányzat és a hivatal tekintetében, Elkészíti a tárgyi eszköz-mozgásainak ASP programban történő rögzítését. Közreműködik havi adatszolgáltatások, az éves és időszaki beszámolók elkészítésében. Elkészíti a KSH felé az adatszolgáltatásokat. Vagyonbiztosítási feladatokat lát el. Elvárt végzettség/képesítés: A közszolgálati tisztviselők képesítési előírásairól szóló 29/2012. (III. 7.) Korm. rendelet 1. melléklet 19. pont I. besorolási osztályba tartozó képesítés. Illetmény és juttatások: A közszolgálati tisztviselőkről szóló 2011. évi CXCIX. törvény, és a Nagykőrösi Polgármesteri Hivatal Egységes Közszolgálati Szabályzata alapján. Kinevezéskor 6 hónap próbaidő kerül kikötésre. Pályázat benyújtásának módja: Személyesen a Nagykőrösi Polgármesteri Hivatalba (2750 Nagykőrös, Szabadság tér 5.) történő benyújtással vagy postai úton a pályázat Nagykőrösi Polgármesteri Hivatal címére történő megküldésével (2750 Nagykőrös, Szabadság tér 5.). Kérjük a borítékon feltüntetni a pályázati adatbázisban szereplő azonosító számot: NK/7485/2026., valamint a munkakör megnevezését: költségvetési ügyintéző. A pályázati kiírással kapcsolatosan további információt Dr. Ecsedi-Ország Viktória jegyző nyújt, a 06/53/550-302 telefonszámon.</w:t>
      </w:r>
    </w:p>
    <w:p w14:paraId="6FF87F0F" w14:textId="77777777" w:rsidR="002A5415" w:rsidRPr="002A5415" w:rsidRDefault="002A5415" w:rsidP="002A5415">
      <w:r w:rsidRPr="002A5415">
        <w:rPr>
          <w:b/>
          <w:bCs/>
        </w:rPr>
        <w:t>Betöltendő állás szakmacsoportja:</w:t>
      </w:r>
      <w:r w:rsidRPr="002A5415">
        <w:t>  gazdasági</w:t>
      </w:r>
    </w:p>
    <w:p w14:paraId="2B2F4415" w14:textId="77777777" w:rsidR="002A5415" w:rsidRPr="002A5415" w:rsidRDefault="002A5415" w:rsidP="002A5415">
      <w:r w:rsidRPr="002A5415">
        <w:rPr>
          <w:b/>
          <w:bCs/>
        </w:rPr>
        <w:t>FEOR besorolás:</w:t>
      </w:r>
      <w:r w:rsidRPr="002A5415">
        <w:t>  3910 Egyéb ügyintéző</w:t>
      </w:r>
    </w:p>
    <w:p w14:paraId="4F53A72E" w14:textId="77777777" w:rsidR="002A5415" w:rsidRPr="002A5415" w:rsidRDefault="002A5415" w:rsidP="002A5415">
      <w:r w:rsidRPr="002A5415">
        <w:rPr>
          <w:b/>
          <w:bCs/>
        </w:rPr>
        <w:t>Betöltendő állás munkakörének szakterülete (munkakörcsalád):</w:t>
      </w:r>
      <w:r w:rsidRPr="002A5415">
        <w:t>  Gazdálkodás/logisztikai/pénzügyi</w:t>
      </w:r>
    </w:p>
    <w:p w14:paraId="57416979" w14:textId="77777777" w:rsidR="002A5415" w:rsidRPr="002A5415" w:rsidRDefault="002A5415" w:rsidP="002A5415">
      <w:r w:rsidRPr="002A5415">
        <w:rPr>
          <w:b/>
          <w:bCs/>
        </w:rPr>
        <w:t>Betöltendő állás jogviszonya:</w:t>
      </w:r>
      <w:r w:rsidRPr="002A5415">
        <w:t>  Közszolgálati jogviszony (Kttv.)</w:t>
      </w:r>
    </w:p>
    <w:p w14:paraId="03783807" w14:textId="77777777" w:rsidR="002A5415" w:rsidRPr="002A5415" w:rsidRDefault="002A5415" w:rsidP="002A5415">
      <w:r w:rsidRPr="002A5415">
        <w:rPr>
          <w:b/>
          <w:bCs/>
        </w:rPr>
        <w:lastRenderedPageBreak/>
        <w:t>Foglalkoztatás időtartama, munkaideje, munkarendje, formája:</w:t>
      </w:r>
      <w:r w:rsidRPr="002A5415">
        <w:br/>
        <w:t>  Határozatlan, 40 óra, Általános, Teljes munkaidő</w:t>
      </w:r>
    </w:p>
    <w:p w14:paraId="360A1BB1" w14:textId="77777777" w:rsidR="002A5415" w:rsidRPr="002A5415" w:rsidRDefault="002A5415" w:rsidP="002A5415">
      <w:r w:rsidRPr="002A5415">
        <w:rPr>
          <w:b/>
          <w:bCs/>
        </w:rPr>
        <w:t>Munkavégzés helye:</w:t>
      </w:r>
      <w:r w:rsidRPr="002A5415">
        <w:t>  Nagykőrös</w:t>
      </w:r>
    </w:p>
    <w:p w14:paraId="3CD52327" w14:textId="77777777" w:rsidR="002A5415" w:rsidRPr="002A5415" w:rsidRDefault="002A5415" w:rsidP="002A5415">
      <w:r w:rsidRPr="002A5415">
        <w:rPr>
          <w:b/>
          <w:bCs/>
        </w:rPr>
        <w:t>A munkavégzés pontos helye:</w:t>
      </w:r>
      <w:r w:rsidRPr="002A5415">
        <w:br/>
        <w:t>  2750 Nagykőrös, Szabadság tér 5.</w:t>
      </w:r>
    </w:p>
    <w:p w14:paraId="57B25E71" w14:textId="77777777" w:rsidR="002A5415" w:rsidRPr="002A5415" w:rsidRDefault="002A5415" w:rsidP="002A5415">
      <w:r w:rsidRPr="002A5415">
        <w:rPr>
          <w:b/>
          <w:bCs/>
        </w:rPr>
        <w:t>Álláshirdető szervezet bemutatása:</w:t>
      </w:r>
      <w:r w:rsidRPr="002A5415">
        <w:t>  Pályázat elbírálása: A pályázat benyújtásának kizárólagos feltétele az előírt pályázati feltételeknek való megfelelés. A bírálat a szakmai önéletrajz és a végzettség alapján történik. A megadottól eltérő módon benyújtott pályázat annak automatikus figyelmen kívül hagyását eredményezi. Erkölcsi bizonyítvány (speciális 183-KTTV munkavállaló) hiányában csatolni kell a kérelmezés postai feladóvevényét.</w:t>
      </w:r>
    </w:p>
    <w:p w14:paraId="70DDF5A1" w14:textId="77777777" w:rsidR="002A5415" w:rsidRPr="002A5415" w:rsidRDefault="002A5415" w:rsidP="002A5415">
      <w:r w:rsidRPr="002A5415">
        <w:rPr>
          <w:b/>
          <w:bCs/>
        </w:rPr>
        <w:t>A munkáltatóval, állással kapcsolatos egyéb lényeges információ (pl. jogviszony létesítés feltételei; próbaidő; illetmény/fizetés, speciális adatvédelmi tájékoztatás, szervezet honlap címe stb.):</w:t>
      </w:r>
      <w:r w:rsidRPr="002A5415">
        <w:t>  A munkáltatóval kapcsolatban további információt a www.nagykoros.hu honlapon szerezhet. A honlapon megtalálható pályázati kiírás mellékletét képező Adatkezelési hozzájáruló nyilatkozatot szíveskedjen a pályázatához csatolni. Nyilatkozat hiányában a benyújtott pályázat elbírálására nincs mód.</w:t>
      </w:r>
    </w:p>
    <w:p w14:paraId="0E2526DD" w14:textId="77777777" w:rsidR="002A5415" w:rsidRPr="002A5415" w:rsidRDefault="002A5415" w:rsidP="002A5415">
      <w:pPr>
        <w:rPr>
          <w:b/>
          <w:bCs/>
        </w:rPr>
      </w:pPr>
      <w:r w:rsidRPr="002A5415">
        <w:rPr>
          <w:b/>
          <w:bCs/>
        </w:rPr>
        <w:t>Feltételek, előnyök</w:t>
      </w:r>
    </w:p>
    <w:p w14:paraId="4250AC0D" w14:textId="77777777" w:rsidR="002A5415" w:rsidRPr="002A5415" w:rsidRDefault="002A5415" w:rsidP="002A5415">
      <w:r w:rsidRPr="002A5415">
        <w:rPr>
          <w:b/>
          <w:bCs/>
          <w:i/>
          <w:iCs/>
        </w:rPr>
        <w:t>Pályázati feltételek</w:t>
      </w:r>
    </w:p>
    <w:p w14:paraId="2BE5384E" w14:textId="77777777" w:rsidR="002A5415" w:rsidRPr="002A5415" w:rsidRDefault="002A5415" w:rsidP="002A5415">
      <w:r w:rsidRPr="002A5415">
        <w:rPr>
          <w:b/>
          <w:bCs/>
        </w:rPr>
        <w:t>Jogállásból fakadó jogszabályi követelmények:</w:t>
      </w:r>
    </w:p>
    <w:p w14:paraId="13ADCA0D" w14:textId="77777777" w:rsidR="002A5415" w:rsidRPr="002A5415" w:rsidRDefault="002A5415" w:rsidP="002A5415">
      <w:r w:rsidRPr="002A5415">
        <w:t>  Büntetlen előélet</w:t>
      </w:r>
    </w:p>
    <w:p w14:paraId="0D2D13AA" w14:textId="77777777" w:rsidR="002A5415" w:rsidRPr="002A5415" w:rsidRDefault="002A5415" w:rsidP="002A5415">
      <w:r w:rsidRPr="002A5415">
        <w:t>  Cselekvőképesség</w:t>
      </w:r>
    </w:p>
    <w:p w14:paraId="15582A6A" w14:textId="77777777" w:rsidR="002A5415" w:rsidRPr="002A5415" w:rsidRDefault="002A5415" w:rsidP="002A5415">
      <w:r w:rsidRPr="002A5415">
        <w:t>  Magyar állampolgárság</w:t>
      </w:r>
    </w:p>
    <w:p w14:paraId="725FED2F" w14:textId="77777777" w:rsidR="002A5415" w:rsidRPr="002A5415" w:rsidRDefault="002A5415" w:rsidP="002A5415">
      <w:r w:rsidRPr="002A5415">
        <w:t>  Vagyonnyilatkozattételi eljárás lefolytatása</w:t>
      </w:r>
    </w:p>
    <w:p w14:paraId="651B2B9E" w14:textId="77777777" w:rsidR="002A5415" w:rsidRPr="002A5415" w:rsidRDefault="002A5415" w:rsidP="002A5415">
      <w:r w:rsidRPr="002A5415">
        <w:t>  Erkölcsi bizonyítvány</w:t>
      </w:r>
    </w:p>
    <w:p w14:paraId="5E653CDD" w14:textId="77777777" w:rsidR="002A5415" w:rsidRPr="002A5415" w:rsidRDefault="002A5415" w:rsidP="002A5415">
      <w:r w:rsidRPr="002A5415">
        <w:rPr>
          <w:b/>
          <w:bCs/>
        </w:rPr>
        <w:t>Elvárt végzettség/képesítés:</w:t>
      </w:r>
    </w:p>
    <w:p w14:paraId="6CDCDCC6" w14:textId="77777777" w:rsidR="002A5415" w:rsidRPr="002A5415" w:rsidRDefault="002A5415" w:rsidP="002A5415">
      <w:r w:rsidRPr="002A5415">
        <w:t>  6. Felsőfokú végzettséghez kötött szakképesítés alapképzés (Bsc vagy BA), Egyéb végzettség, A 29/2012. (III. 7.) Korm. rendelet 1. melléklet 19. pont I. besorolási osztályba tartozó képesítés</w:t>
      </w:r>
    </w:p>
    <w:p w14:paraId="700E86BF" w14:textId="77777777" w:rsidR="002A5415" w:rsidRPr="002A5415" w:rsidRDefault="002A5415" w:rsidP="002A5415">
      <w:r w:rsidRPr="002A5415">
        <w:rPr>
          <w:b/>
          <w:bCs/>
        </w:rPr>
        <w:t>Egyéb pályázati feltétel meghatározása:</w:t>
      </w:r>
    </w:p>
    <w:p w14:paraId="78544019" w14:textId="77777777" w:rsidR="002A5415" w:rsidRPr="002A5415" w:rsidRDefault="002A5415" w:rsidP="002A5415">
      <w:r w:rsidRPr="002A5415">
        <w:t>  </w:t>
      </w:r>
      <w:r w:rsidRPr="002A5415">
        <w:sym w:font="Symbol" w:char="F0D8"/>
      </w:r>
      <w:r w:rsidRPr="002A5415">
        <w:t xml:space="preserve"> A pályázatban előnyként megjelölt feltételeket igazoló dokumentumok.</w:t>
      </w:r>
    </w:p>
    <w:p w14:paraId="532C02E1" w14:textId="77777777" w:rsidR="002A5415" w:rsidRPr="002A5415" w:rsidRDefault="002A5415" w:rsidP="002A5415">
      <w:r w:rsidRPr="002A5415">
        <w:t>  </w:t>
      </w:r>
      <w:r w:rsidRPr="002A5415">
        <w:sym w:font="Symbol" w:char="F0D8"/>
      </w:r>
      <w:r w:rsidRPr="002A5415">
        <w:t xml:space="preserve"> Nyilatkozat, hogy vállalja a vagyonnyilatkozat tételt.</w:t>
      </w:r>
    </w:p>
    <w:p w14:paraId="5A775F0F" w14:textId="77777777" w:rsidR="002A5415" w:rsidRPr="002A5415" w:rsidRDefault="002A5415" w:rsidP="002A5415">
      <w:r w:rsidRPr="002A5415">
        <w:lastRenderedPageBreak/>
        <w:t>  </w:t>
      </w:r>
      <w:r w:rsidRPr="002A5415">
        <w:sym w:font="Symbol" w:char="F0D8"/>
      </w:r>
      <w:r w:rsidRPr="002A5415">
        <w:t xml:space="preserve"> Nyilatkozat, hogy közszolgálati tisztviselőkről szóló 2011. évi CXCIX. törvény 84-85. §-a szerinti összeférhetetlenség nem áll fenn.</w:t>
      </w:r>
    </w:p>
    <w:p w14:paraId="30869CD0" w14:textId="77777777" w:rsidR="002A5415" w:rsidRPr="002A5415" w:rsidRDefault="002A5415" w:rsidP="002A5415">
      <w:r w:rsidRPr="002A5415">
        <w:t>  </w:t>
      </w:r>
      <w:r w:rsidRPr="002A5415">
        <w:sym w:font="Symbol" w:char="F0D8"/>
      </w:r>
      <w:r w:rsidRPr="002A5415">
        <w:t xml:space="preserve"> Nyilatkozat, hogy a pályázati anyagban foglalt személyes adatokat a döntéshozó és a véleményezők megismerhetik.</w:t>
      </w:r>
    </w:p>
    <w:p w14:paraId="373AB3A6" w14:textId="77777777" w:rsidR="002A5415" w:rsidRPr="002A5415" w:rsidRDefault="002A5415" w:rsidP="002A5415">
      <w:r w:rsidRPr="002A5415">
        <w:t>  </w:t>
      </w:r>
      <w:r w:rsidRPr="002A5415">
        <w:sym w:font="Symbol" w:char="F0D8"/>
      </w:r>
      <w:r w:rsidRPr="002A5415">
        <w:t xml:space="preserve"> A pályázat mellékletét képező, személyes adatok kezeléséről szóló hozzájáruló nyilatkozat.</w:t>
      </w:r>
    </w:p>
    <w:p w14:paraId="620ACA35" w14:textId="77777777" w:rsidR="002A5415" w:rsidRPr="002A5415" w:rsidRDefault="002A5415" w:rsidP="002A5415">
      <w:r w:rsidRPr="002A5415">
        <w:rPr>
          <w:b/>
          <w:bCs/>
          <w:i/>
          <w:iCs/>
        </w:rPr>
        <w:t>Pályázat elbírálása során előnyt jelent</w:t>
      </w:r>
    </w:p>
    <w:p w14:paraId="52FC4A77" w14:textId="77777777" w:rsidR="002A5415" w:rsidRPr="002A5415" w:rsidRDefault="002A5415" w:rsidP="002A5415">
      <w:r w:rsidRPr="002A5415">
        <w:rPr>
          <w:b/>
          <w:bCs/>
        </w:rPr>
        <w:t>A pályázat elbírálása során előnyt jelent a szakmai tapasztalat?:</w:t>
      </w:r>
      <w:r w:rsidRPr="002A5415">
        <w:t>  Igen</w:t>
      </w:r>
    </w:p>
    <w:p w14:paraId="33C190B2" w14:textId="77777777" w:rsidR="002A5415" w:rsidRPr="002A5415" w:rsidRDefault="002A5415" w:rsidP="002A5415">
      <w:r w:rsidRPr="002A5415">
        <w:rPr>
          <w:b/>
          <w:bCs/>
        </w:rPr>
        <w:t>A pályázat elbírálása során előnyt jelent a vezetői tapasztalat?:</w:t>
      </w:r>
      <w:r w:rsidRPr="002A5415">
        <w:t>  Nem</w:t>
      </w:r>
    </w:p>
    <w:p w14:paraId="23D8D1DC" w14:textId="77777777" w:rsidR="002A5415" w:rsidRPr="002A5415" w:rsidRDefault="002A5415" w:rsidP="002A5415">
      <w:r w:rsidRPr="002A5415">
        <w:rPr>
          <w:b/>
          <w:bCs/>
        </w:rPr>
        <w:t>Egyéb pályázati előnyök:</w:t>
      </w:r>
    </w:p>
    <w:p w14:paraId="4FF7AC8D" w14:textId="77777777" w:rsidR="002A5415" w:rsidRPr="002A5415" w:rsidRDefault="002A5415" w:rsidP="002A5415">
      <w:r w:rsidRPr="002A5415">
        <w:t>  mérlegképes könyvelői végzettség</w:t>
      </w:r>
    </w:p>
    <w:p w14:paraId="6BA38FEF" w14:textId="77777777" w:rsidR="002A5415" w:rsidRPr="002A5415" w:rsidRDefault="002A5415" w:rsidP="002A5415">
      <w:r w:rsidRPr="002A5415">
        <w:t>  legalább 2 éves szakmai tapasztalat</w:t>
      </w:r>
    </w:p>
    <w:p w14:paraId="7CD5C78B" w14:textId="77777777" w:rsidR="002A5415" w:rsidRPr="002A5415" w:rsidRDefault="002A5415" w:rsidP="002A5415">
      <w:r w:rsidRPr="002A5415">
        <w:rPr>
          <w:b/>
          <w:bCs/>
        </w:rPr>
        <w:t>A pályázat elbírálása során előnyt jelentő személyes kompetenciák:</w:t>
      </w:r>
    </w:p>
    <w:p w14:paraId="30552C4A" w14:textId="77777777" w:rsidR="002A5415" w:rsidRPr="002A5415" w:rsidRDefault="002A5415" w:rsidP="002A5415">
      <w:r w:rsidRPr="002A5415">
        <w:t>  Önállóság (alap)</w:t>
      </w:r>
    </w:p>
    <w:p w14:paraId="4E90D20C" w14:textId="77777777" w:rsidR="002A5415" w:rsidRPr="002A5415" w:rsidRDefault="002A5415" w:rsidP="002A5415">
      <w:r w:rsidRPr="002A5415">
        <w:t>  Hatékony munkavégzés (alap)</w:t>
      </w:r>
    </w:p>
    <w:p w14:paraId="24D6F4EC" w14:textId="77777777" w:rsidR="002A5415" w:rsidRPr="002A5415" w:rsidRDefault="002A5415" w:rsidP="002A5415">
      <w:r w:rsidRPr="002A5415">
        <w:t>  Kommunikációs készség (alap)</w:t>
      </w:r>
    </w:p>
    <w:p w14:paraId="657EBE0D" w14:textId="77777777" w:rsidR="002A5415" w:rsidRPr="002A5415" w:rsidRDefault="002A5415" w:rsidP="002A5415">
      <w:r w:rsidRPr="002A5415">
        <w:t>  Terhelhetőség (egyéb)</w:t>
      </w:r>
    </w:p>
    <w:p w14:paraId="4A4DDB07" w14:textId="77777777" w:rsidR="002A5415" w:rsidRPr="002A5415" w:rsidRDefault="002A5415" w:rsidP="002A5415">
      <w:r w:rsidRPr="002A5415">
        <w:t>  Elkötelezettség, megbízhatóság (Etikus magatartás) (egyéb)</w:t>
      </w:r>
    </w:p>
    <w:p w14:paraId="27D8815F" w14:textId="77777777" w:rsidR="002A5415" w:rsidRPr="002A5415" w:rsidRDefault="002A5415" w:rsidP="002A5415">
      <w:r w:rsidRPr="002A5415">
        <w:rPr>
          <w:b/>
          <w:bCs/>
        </w:rPr>
        <w:t>A pályázat részeként benyújtandó igazolások, alátámasztó dokumentumok:</w:t>
      </w:r>
    </w:p>
    <w:p w14:paraId="37E7ED95" w14:textId="77777777" w:rsidR="002A5415" w:rsidRPr="002A5415" w:rsidRDefault="002A5415" w:rsidP="002A5415">
      <w:r w:rsidRPr="002A5415">
        <w:t>  motivációs levél</w:t>
      </w:r>
    </w:p>
    <w:p w14:paraId="57923F53" w14:textId="77777777" w:rsidR="002A5415" w:rsidRPr="002A5415" w:rsidRDefault="002A5415" w:rsidP="002A5415">
      <w:r w:rsidRPr="002A5415">
        <w:t>  fényképes önéletrajz (87/2019.(IV.23)Korm.rendelet 1 sz. melléklete alapján</w:t>
      </w:r>
    </w:p>
    <w:p w14:paraId="209436F6" w14:textId="77777777" w:rsidR="002A5415" w:rsidRPr="002A5415" w:rsidRDefault="002A5415" w:rsidP="002A5415">
      <w:r w:rsidRPr="002A5415">
        <w:t>  Adatkezelési nyilatkozat</w:t>
      </w:r>
    </w:p>
    <w:p w14:paraId="710D2CBE" w14:textId="77777777" w:rsidR="002A5415" w:rsidRPr="002A5415" w:rsidRDefault="002A5415" w:rsidP="002A5415">
      <w:r w:rsidRPr="002A5415">
        <w:t>  végzettséget, szakképesítést igazoló okiratok másolata</w:t>
      </w:r>
    </w:p>
    <w:p w14:paraId="217A69C4" w14:textId="77777777" w:rsidR="002A5415" w:rsidRPr="002A5415" w:rsidRDefault="002A5415" w:rsidP="002A5415">
      <w:r w:rsidRPr="002A5415">
        <w:t>  Eddigi munkaviszonyokról szóló igazolás</w:t>
      </w:r>
    </w:p>
    <w:p w14:paraId="703837AD" w14:textId="77777777" w:rsidR="002A5415" w:rsidRPr="002A5415" w:rsidRDefault="002A5415" w:rsidP="002A5415">
      <w:r w:rsidRPr="002A5415">
        <w:rPr>
          <w:b/>
          <w:bCs/>
        </w:rPr>
        <w:t>A pályázat benyújtásának határideje:</w:t>
      </w:r>
      <w:r w:rsidRPr="002A5415">
        <w:t>  2026.04.17. 14:00</w:t>
      </w:r>
    </w:p>
    <w:p w14:paraId="37BCDFE2" w14:textId="77777777" w:rsidR="002A5415" w:rsidRPr="002A5415" w:rsidRDefault="002A5415" w:rsidP="002A5415">
      <w:r w:rsidRPr="002A5415">
        <w:rPr>
          <w:b/>
          <w:bCs/>
        </w:rPr>
        <w:t>Pályázat benyújtásának módja:</w:t>
      </w:r>
      <w:r w:rsidRPr="002A5415">
        <w:br/>
        <w:t>  Személyesen (Cím: 2750 Nagykőrös, Szabadság tér 5.) Postai úton (Cím: 2750 Nagykőrös, Szabadság tér 5.)</w:t>
      </w:r>
    </w:p>
    <w:p w14:paraId="63E5BAA4" w14:textId="77777777" w:rsidR="002A5415" w:rsidRPr="002A5415" w:rsidRDefault="002A5415" w:rsidP="002A5415">
      <w:r w:rsidRPr="002A5415">
        <w:rPr>
          <w:b/>
          <w:bCs/>
        </w:rPr>
        <w:t>A pályázat elbírálásának módja:</w:t>
      </w:r>
      <w:r w:rsidRPr="002A5415">
        <w:t>  A bírálat az önéletrajz és a végzettség alapján történik. A pályáztató fenntartja magának a visszavonás, valamint a pályázati eljárást eredménytelenné nyilvánításának jogát.</w:t>
      </w:r>
    </w:p>
    <w:p w14:paraId="7F3601BD" w14:textId="77777777" w:rsidR="002A5415" w:rsidRPr="002A5415" w:rsidRDefault="002A5415" w:rsidP="002A5415">
      <w:r w:rsidRPr="002A5415">
        <w:rPr>
          <w:b/>
          <w:bCs/>
        </w:rPr>
        <w:lastRenderedPageBreak/>
        <w:t>A pályázat elbírálásának határideje:</w:t>
      </w:r>
      <w:r w:rsidRPr="002A5415">
        <w:t>  2026.04.27. 14:00</w:t>
      </w:r>
    </w:p>
    <w:p w14:paraId="55ED9988" w14:textId="77777777" w:rsidR="002A5415" w:rsidRPr="002A5415" w:rsidRDefault="002A5415" w:rsidP="002A5415">
      <w:r w:rsidRPr="002A5415">
        <w:rPr>
          <w:b/>
          <w:bCs/>
        </w:rPr>
        <w:t>A pályázati kiírás további közzétételének helye:</w:t>
      </w:r>
      <w:r w:rsidRPr="002A5415">
        <w:t>  Nagykőrös város honlapja (www.nagykoros.hu), valamint a helyben szokásos módon.</w:t>
      </w:r>
    </w:p>
    <w:p w14:paraId="1727E993" w14:textId="77777777" w:rsidR="002A5415" w:rsidRPr="002A5415" w:rsidRDefault="002A5415" w:rsidP="002A5415">
      <w:r w:rsidRPr="002A5415">
        <w:rPr>
          <w:b/>
          <w:bCs/>
        </w:rPr>
        <w:t>Állás tervezett betöltésének időpontja:</w:t>
      </w:r>
      <w:r w:rsidRPr="002A5415">
        <w:t>  2026.05.04.</w:t>
      </w:r>
    </w:p>
    <w:p w14:paraId="713866D8" w14:textId="77777777" w:rsidR="002A5415" w:rsidRPr="002A5415" w:rsidRDefault="002A5415" w:rsidP="002A5415">
      <w:r w:rsidRPr="002A5415">
        <w:rPr>
          <w:b/>
          <w:bCs/>
        </w:rPr>
        <w:t>Publikálás tervezett időpontja:</w:t>
      </w:r>
      <w:r w:rsidRPr="002A5415">
        <w:t>  2026.03.14.</w:t>
      </w:r>
    </w:p>
    <w:p w14:paraId="2B0A8CDF" w14:textId="77777777" w:rsidR="005472B8" w:rsidRDefault="005472B8"/>
    <w:sectPr w:rsidR="0054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15"/>
    <w:rsid w:val="000C310A"/>
    <w:rsid w:val="002A5415"/>
    <w:rsid w:val="005472B8"/>
    <w:rsid w:val="005A013C"/>
    <w:rsid w:val="00E65962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99F0"/>
  <w15:chartTrackingRefBased/>
  <w15:docId w15:val="{E43B6587-4275-42F6-940B-E31B5F49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A5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5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A5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5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A5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A5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5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5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5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5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5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2A5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541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2A541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2A54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54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54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54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5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A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5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A5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5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A54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A54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A541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5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541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5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Éberhardt Krisztina</dc:creator>
  <cp:keywords/>
  <dc:description/>
  <cp:lastModifiedBy>Éberhardt Krisztina</cp:lastModifiedBy>
  <cp:revision>1</cp:revision>
  <dcterms:created xsi:type="dcterms:W3CDTF">2026-03-13T13:27:00Z</dcterms:created>
  <dcterms:modified xsi:type="dcterms:W3CDTF">2026-03-13T13:27:00Z</dcterms:modified>
</cp:coreProperties>
</file>